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34640" w:rsidRPr="00534640" w:rsidTr="00534640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34640" w:rsidRDefault="00534640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4640" w:rsidRDefault="0053464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4640" w:rsidRDefault="00534640">
            <w:pPr>
              <w:pStyle w:val="5"/>
              <w:spacing w:line="276" w:lineRule="auto"/>
              <w:rPr>
                <w:lang w:eastAsia="en-US"/>
              </w:rPr>
            </w:pPr>
          </w:p>
          <w:p w:rsidR="00534640" w:rsidRDefault="0053464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34640" w:rsidRDefault="0053464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34640" w:rsidRDefault="00534640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534640" w:rsidRDefault="00534640">
            <w:pPr>
              <w:pStyle w:val="a4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CEADÎR-LUNGA</w:t>
            </w:r>
          </w:p>
          <w:p w:rsidR="00534640" w:rsidRDefault="00534640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534640" w:rsidRDefault="00534640">
            <w:pPr>
              <w:pStyle w:val="a4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en-US" w:eastAsia="en-US"/>
              </w:rPr>
              <w:t>strada</w:t>
            </w:r>
            <w:proofErr w:type="spellEnd"/>
            <w:r>
              <w:rPr>
                <w:b/>
                <w:sz w:val="20"/>
                <w:szCs w:val="20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34640" w:rsidRDefault="00534640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534640" w:rsidRDefault="00534640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534640" w:rsidRPr="00534640" w:rsidRDefault="00534640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7" w:history="1">
              <w:r w:rsidRPr="00534640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534640" w:rsidRPr="00534640" w:rsidRDefault="00534640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34640" w:rsidRDefault="0053464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4640" w:rsidRDefault="0053464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34640" w:rsidRDefault="0053464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34640" w:rsidRDefault="0053464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4640" w:rsidRDefault="0053464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34640" w:rsidRDefault="00534640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534640" w:rsidRDefault="0053464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MD-6101, LENİN sokaa, 91</w:t>
            </w:r>
          </w:p>
        </w:tc>
      </w:tr>
    </w:tbl>
    <w:p w:rsidR="00534640" w:rsidRDefault="00534640" w:rsidP="005346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34640" w:rsidRDefault="00B94024" w:rsidP="00534640">
      <w:pPr>
        <w:jc w:val="center"/>
        <w:rPr>
          <w:b/>
        </w:rPr>
      </w:pPr>
      <w:r>
        <w:rPr>
          <w:b/>
        </w:rPr>
        <w:t>25.03.2024</w:t>
      </w:r>
      <w:r w:rsidR="00534640">
        <w:rPr>
          <w:b/>
        </w:rPr>
        <w:t xml:space="preserve"> г.                                                                                 </w:t>
      </w:r>
      <w:r>
        <w:rPr>
          <w:b/>
        </w:rPr>
        <w:t xml:space="preserve">                          ПРОЕКТ</w:t>
      </w:r>
      <w:r w:rsidR="00534640">
        <w:rPr>
          <w:b/>
        </w:rPr>
        <w:t xml:space="preserve">                                         </w:t>
      </w:r>
      <w:proofErr w:type="spellStart"/>
      <w:r w:rsidR="00534640">
        <w:rPr>
          <w:b/>
        </w:rPr>
        <w:t>мун</w:t>
      </w:r>
      <w:proofErr w:type="spellEnd"/>
      <w:r w:rsidR="00534640">
        <w:rPr>
          <w:b/>
        </w:rPr>
        <w:t>. Чадыр-Лунга</w:t>
      </w:r>
    </w:p>
    <w:p w:rsidR="00534640" w:rsidRDefault="00534640" w:rsidP="00534640"/>
    <w:p w:rsidR="00534640" w:rsidRDefault="00534640" w:rsidP="00534640">
      <w:pPr>
        <w:rPr>
          <w:b/>
        </w:rPr>
      </w:pPr>
      <w:r>
        <w:rPr>
          <w:b/>
        </w:rPr>
        <w:t>О сдаче в аренду земельных участков</w:t>
      </w:r>
    </w:p>
    <w:p w:rsidR="00534640" w:rsidRDefault="00534640" w:rsidP="0053464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534640" w:rsidRDefault="00630F59" w:rsidP="00534640">
      <w:pPr>
        <w:pStyle w:val="a6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Рассмотрев заявление </w:t>
      </w:r>
      <w:proofErr w:type="spellStart"/>
      <w:r>
        <w:rPr>
          <w:rFonts w:ascii="Times New Roman CYR" w:hAnsi="Times New Roman CYR" w:cs="Times New Roman CYR"/>
        </w:rPr>
        <w:t>Кожокар</w:t>
      </w:r>
      <w:proofErr w:type="spellEnd"/>
      <w:r>
        <w:rPr>
          <w:rFonts w:ascii="Times New Roman CYR" w:hAnsi="Times New Roman CYR" w:cs="Times New Roman CYR"/>
        </w:rPr>
        <w:t xml:space="preserve"> М.В </w:t>
      </w:r>
      <w:proofErr w:type="spellStart"/>
      <w:r>
        <w:rPr>
          <w:rFonts w:ascii="Times New Roman CYR" w:hAnsi="Times New Roman CYR" w:cs="Times New Roman CYR"/>
        </w:rPr>
        <w:t>вх</w:t>
      </w:r>
      <w:proofErr w:type="spellEnd"/>
      <w:r>
        <w:rPr>
          <w:rFonts w:ascii="Times New Roman CYR" w:hAnsi="Times New Roman CYR" w:cs="Times New Roman CYR"/>
        </w:rPr>
        <w:t>. № 2983/2 от 06.12.2023</w:t>
      </w:r>
      <w:r w:rsidR="00534640">
        <w:rPr>
          <w:rFonts w:ascii="Times New Roman CYR" w:hAnsi="Times New Roman CYR" w:cs="Times New Roman CYR"/>
        </w:rPr>
        <w:t xml:space="preserve"> г. о сдаче в аренду земельного участка сельскохозя</w:t>
      </w:r>
      <w:r>
        <w:rPr>
          <w:rFonts w:ascii="Times New Roman CYR" w:hAnsi="Times New Roman CYR" w:cs="Times New Roman CYR"/>
        </w:rPr>
        <w:t>йственного назначения (пастбище) с к.н. 9602114007 площадью 3,2345</w:t>
      </w:r>
      <w:r w:rsidR="00534640">
        <w:rPr>
          <w:rFonts w:ascii="Times New Roman CYR" w:hAnsi="Times New Roman CYR" w:cs="Times New Roman CYR"/>
        </w:rPr>
        <w:t xml:space="preserve"> га для выращивания кормовых культур для мелкого рогатого скота, в соответствии с </w:t>
      </w:r>
      <w:proofErr w:type="spellStart"/>
      <w:r w:rsidR="00534640">
        <w:rPr>
          <w:rFonts w:ascii="Times New Roman CYR" w:hAnsi="Times New Roman CYR" w:cs="Times New Roman CYR"/>
        </w:rPr>
        <w:t>п</w:t>
      </w:r>
      <w:proofErr w:type="gramStart"/>
      <w:r w:rsidR="00534640">
        <w:rPr>
          <w:rFonts w:ascii="Times New Roman CYR" w:hAnsi="Times New Roman CYR" w:cs="Times New Roman CYR"/>
        </w:rPr>
        <w:t>.е</w:t>
      </w:r>
      <w:proofErr w:type="spellEnd"/>
      <w:proofErr w:type="gramEnd"/>
      <w:r w:rsidR="00534640">
        <w:rPr>
          <w:rFonts w:ascii="Times New Roman CYR" w:hAnsi="Times New Roman CYR" w:cs="Times New Roman CYR"/>
        </w:rPr>
        <w:t xml:space="preserve">) ст.1, ч.10 ст.10 Закона «О нормативной цене  и порядке купли – продажи земли №1308 – Х111 от 25 июля 1997г., Постановлением Правительства «Об утверждении Положения об аукционах «с молотка» и «на понижение»» № 136 от 10.02.2009 г., </w:t>
      </w:r>
      <w:r w:rsidR="00534640">
        <w:t xml:space="preserve">ч.(2) ст.3, </w:t>
      </w:r>
      <w:r w:rsidR="00534640">
        <w:rPr>
          <w:color w:val="000000"/>
        </w:rPr>
        <w:t>п.</w:t>
      </w:r>
      <w:r w:rsidR="00534640">
        <w:rPr>
          <w:color w:val="000000"/>
          <w:lang w:val="en-US"/>
        </w:rPr>
        <w:t>b</w:t>
      </w:r>
      <w:r w:rsidR="00534640">
        <w:rPr>
          <w:color w:val="000000"/>
        </w:rPr>
        <w:t xml:space="preserve">) ч.(2), </w:t>
      </w:r>
      <w:proofErr w:type="gramStart"/>
      <w:r w:rsidR="00534640">
        <w:rPr>
          <w:color w:val="000000"/>
          <w:lang w:val="en-US"/>
        </w:rPr>
        <w:t>c</w:t>
      </w:r>
      <w:proofErr w:type="gramEnd"/>
      <w:r w:rsidR="00534640">
        <w:rPr>
          <w:color w:val="000000"/>
        </w:rPr>
        <w:t>т.14, ч.(2) ст.77 Закона “</w:t>
      </w:r>
      <w:r w:rsidR="00534640">
        <w:rPr>
          <w:color w:val="000000"/>
          <w:lang w:val="en-US"/>
        </w:rPr>
        <w:t>O</w:t>
      </w:r>
      <w:r w:rsidR="00534640">
        <w:rPr>
          <w:color w:val="000000"/>
        </w:rPr>
        <w:t xml:space="preserve"> местном публичном управлении”</w:t>
      </w:r>
      <w:r w:rsidR="00534640">
        <w:rPr>
          <w:sz w:val="22"/>
          <w:szCs w:val="22"/>
        </w:rPr>
        <w:t xml:space="preserve"> </w:t>
      </w:r>
      <w:r w:rsidR="00534640">
        <w:rPr>
          <w:color w:val="000000"/>
        </w:rPr>
        <w:t xml:space="preserve">№ 436-XVI от 08.12.2006 г., ч.(2) ст.4, п. </w:t>
      </w:r>
      <w:r w:rsidR="00534640">
        <w:rPr>
          <w:color w:val="000000"/>
          <w:lang w:val="en-US"/>
        </w:rPr>
        <w:t>b</w:t>
      </w:r>
      <w:r w:rsidR="00534640">
        <w:rPr>
          <w:color w:val="000000"/>
        </w:rPr>
        <w:t>) ч. (2) ст. 8, ст. 22 Закона № 412-</w:t>
      </w:r>
      <w:r w:rsidR="00534640">
        <w:rPr>
          <w:color w:val="000000"/>
          <w:lang w:val="en-US"/>
        </w:rPr>
        <w:t>XIV</w:t>
      </w:r>
      <w:r w:rsidR="00534640">
        <w:rPr>
          <w:color w:val="000000"/>
        </w:rPr>
        <w:t xml:space="preserve"> от 27.05.1999 г. «</w:t>
      </w:r>
      <w:r w:rsidR="00534640">
        <w:t xml:space="preserve">О животноводстве», </w:t>
      </w:r>
      <w:proofErr w:type="spellStart"/>
      <w:r w:rsidR="00534640">
        <w:t>ст.ст</w:t>
      </w:r>
      <w:proofErr w:type="spellEnd"/>
      <w:r w:rsidR="00534640">
        <w:t>. 1288-1296 Гражданского Кодекса РМ,</w:t>
      </w:r>
    </w:p>
    <w:p w:rsidR="00534640" w:rsidRDefault="00534640" w:rsidP="00534640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534640" w:rsidRDefault="00534640" w:rsidP="0053464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534640" w:rsidRDefault="00534640" w:rsidP="0053464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534640" w:rsidRDefault="00534640" w:rsidP="0053464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</w:rPr>
      </w:pPr>
    </w:p>
    <w:p w:rsidR="00534640" w:rsidRDefault="00534640" w:rsidP="00534640">
      <w:pPr>
        <w:pStyle w:val="a6"/>
        <w:numPr>
          <w:ilvl w:val="1"/>
          <w:numId w:val="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>Разрешить</w:t>
      </w:r>
      <w:r>
        <w:rPr>
          <w:rFonts w:ascii="Times New Roman CYR" w:hAnsi="Times New Roman CYR" w:cs="Times New Roman CYR"/>
          <w:b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сдать в аренду земельный участок, р</w:t>
      </w:r>
      <w:r>
        <w:rPr>
          <w:rFonts w:ascii="Times New Roman CYR" w:hAnsi="Times New Roman CYR" w:cs="Times New Roman CYR"/>
        </w:rPr>
        <w:t xml:space="preserve">асположенный за пределами </w:t>
      </w:r>
      <w:proofErr w:type="spellStart"/>
      <w:r w:rsidR="00630F59">
        <w:rPr>
          <w:rFonts w:ascii="Times New Roman CYR" w:hAnsi="Times New Roman CYR" w:cs="Times New Roman CYR"/>
        </w:rPr>
        <w:t>мун.Чадыр-Лунга</w:t>
      </w:r>
      <w:proofErr w:type="spellEnd"/>
      <w:r w:rsidR="00630F59">
        <w:rPr>
          <w:rFonts w:ascii="Times New Roman CYR" w:hAnsi="Times New Roman CYR" w:cs="Times New Roman CYR"/>
        </w:rPr>
        <w:t xml:space="preserve">, </w:t>
      </w:r>
      <w:proofErr w:type="spellStart"/>
      <w:r w:rsidR="00630F59">
        <w:rPr>
          <w:rFonts w:ascii="Times New Roman CYR" w:hAnsi="Times New Roman CYR" w:cs="Times New Roman CYR"/>
        </w:rPr>
        <w:t>к.н</w:t>
      </w:r>
      <w:proofErr w:type="spellEnd"/>
      <w:r w:rsidR="00630F59">
        <w:rPr>
          <w:rFonts w:ascii="Times New Roman CYR" w:hAnsi="Times New Roman CYR" w:cs="Times New Roman CYR"/>
        </w:rPr>
        <w:t xml:space="preserve"> 9602114007</w:t>
      </w:r>
      <w:r w:rsidR="000762EC">
        <w:rPr>
          <w:rFonts w:ascii="Times New Roman CYR" w:hAnsi="Times New Roman CYR" w:cs="Times New Roman CYR"/>
        </w:rPr>
        <w:t>, площадью 3,2345</w:t>
      </w:r>
      <w:r>
        <w:rPr>
          <w:rFonts w:ascii="Times New Roman CYR" w:hAnsi="Times New Roman CYR" w:cs="Times New Roman CYR"/>
        </w:rPr>
        <w:t xml:space="preserve"> га, сельскохозяйственного назначения под пастбище и/или выращиван</w:t>
      </w:r>
      <w:r w:rsidR="001E27DB">
        <w:rPr>
          <w:rFonts w:ascii="Times New Roman CYR" w:hAnsi="Times New Roman CYR" w:cs="Times New Roman CYR"/>
        </w:rPr>
        <w:t>ие кормовых культур сроком на 15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</w:t>
      </w:r>
      <w:r>
        <w:rPr>
          <w:color w:val="000000"/>
        </w:rPr>
        <w:t>огласно действующему законодательству</w:t>
      </w:r>
      <w:r>
        <w:t>.</w:t>
      </w:r>
    </w:p>
    <w:p w:rsidR="00534640" w:rsidRDefault="00534640" w:rsidP="00534640">
      <w:pPr>
        <w:pStyle w:val="a6"/>
        <w:tabs>
          <w:tab w:val="left" w:pos="567"/>
        </w:tabs>
        <w:spacing w:after="200" w:line="276" w:lineRule="auto"/>
        <w:ind w:left="567"/>
        <w:jc w:val="both"/>
      </w:pPr>
    </w:p>
    <w:p w:rsidR="00534640" w:rsidRDefault="00534640" w:rsidP="00534640">
      <w:pPr>
        <w:pStyle w:val="a6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534640" w:rsidRDefault="00534640" w:rsidP="00534640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</w:p>
    <w:p w:rsidR="00534640" w:rsidRDefault="00534640" w:rsidP="00534640">
      <w:pPr>
        <w:pStyle w:val="a6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34640" w:rsidRDefault="00534640" w:rsidP="0053464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34640" w:rsidRDefault="00534640" w:rsidP="0053464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34640" w:rsidRDefault="00534640" w:rsidP="0053464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34640" w:rsidRDefault="00534640" w:rsidP="00534640">
      <w:pPr>
        <w:pStyle w:val="Standard"/>
        <w:spacing w:line="276" w:lineRule="auto"/>
      </w:pPr>
      <w:r>
        <w:tab/>
      </w:r>
      <w:r>
        <w:tab/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534640" w:rsidRDefault="00534640" w:rsidP="00534640">
      <w:pPr>
        <w:pStyle w:val="Standard"/>
        <w:spacing w:line="276" w:lineRule="auto"/>
        <w:ind w:firstLine="708"/>
      </w:pPr>
      <w:r>
        <w:t>Контрассигнует:</w:t>
      </w:r>
    </w:p>
    <w:p w:rsidR="00534640" w:rsidRDefault="00534640" w:rsidP="00534640">
      <w:pPr>
        <w:spacing w:line="276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803F23" w:rsidRDefault="00803F23"/>
    <w:sectPr w:rsidR="00803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6B"/>
    <w:rsid w:val="000762EC"/>
    <w:rsid w:val="001E27DB"/>
    <w:rsid w:val="003C6E6B"/>
    <w:rsid w:val="00534640"/>
    <w:rsid w:val="00630F59"/>
    <w:rsid w:val="00803F23"/>
    <w:rsid w:val="00B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34640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3464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534640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3464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534640"/>
    <w:rPr>
      <w:color w:val="0000FF"/>
      <w:u w:val="single"/>
    </w:rPr>
  </w:style>
  <w:style w:type="paragraph" w:styleId="a4">
    <w:name w:val="No Spacing"/>
    <w:uiPriority w:val="1"/>
    <w:qFormat/>
    <w:rsid w:val="00534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534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534640"/>
    <w:pPr>
      <w:ind w:left="720"/>
      <w:contextualSpacing/>
    </w:pPr>
  </w:style>
  <w:style w:type="paragraph" w:customStyle="1" w:styleId="Standard">
    <w:name w:val="Standard"/>
    <w:rsid w:val="0053464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34640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3464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534640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3464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534640"/>
    <w:rPr>
      <w:color w:val="0000FF"/>
      <w:u w:val="single"/>
    </w:rPr>
  </w:style>
  <w:style w:type="paragraph" w:styleId="a4">
    <w:name w:val="No Spacing"/>
    <w:uiPriority w:val="1"/>
    <w:qFormat/>
    <w:rsid w:val="00534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534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534640"/>
    <w:pPr>
      <w:ind w:left="720"/>
      <w:contextualSpacing/>
    </w:pPr>
  </w:style>
  <w:style w:type="paragraph" w:customStyle="1" w:styleId="Standard">
    <w:name w:val="Standard"/>
    <w:rsid w:val="0053464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2024-03-19T07:35:00Z</dcterms:created>
  <dcterms:modified xsi:type="dcterms:W3CDTF">2024-03-19T07:40:00Z</dcterms:modified>
</cp:coreProperties>
</file>